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ba9cd714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3c72d913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Godolyatanya,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da75e44a84a79" /><Relationship Type="http://schemas.openxmlformats.org/officeDocument/2006/relationships/numbering" Target="/word/numbering.xml" Id="Rb3d57164fb364ff6" /><Relationship Type="http://schemas.openxmlformats.org/officeDocument/2006/relationships/settings" Target="/word/settings.xml" Id="R7b05203691dd4da4" /><Relationship Type="http://schemas.openxmlformats.org/officeDocument/2006/relationships/image" Target="/word/media/20e0a0b3-87b7-4e83-9721-61cb69526b87.png" Id="R6a703c72d91348a6" /></Relationships>
</file>