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7ef3d1134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8a6f4f83e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Pazmandfalu,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24d402324521" /><Relationship Type="http://schemas.openxmlformats.org/officeDocument/2006/relationships/numbering" Target="/word/numbering.xml" Id="R782b1542780d4482" /><Relationship Type="http://schemas.openxmlformats.org/officeDocument/2006/relationships/settings" Target="/word/settings.xml" Id="Rc501adc2db16423a" /><Relationship Type="http://schemas.openxmlformats.org/officeDocument/2006/relationships/image" Target="/word/media/6630bc4e-dd0f-4ee9-9f76-83c2b8b7c106.png" Id="Rdc58a6f4f83e41b1" /></Relationships>
</file>