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2d37f559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eb55b567e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Toalmas,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820f1e83d4295" /><Relationship Type="http://schemas.openxmlformats.org/officeDocument/2006/relationships/numbering" Target="/word/numbering.xml" Id="R9e9d1209c817483b" /><Relationship Type="http://schemas.openxmlformats.org/officeDocument/2006/relationships/settings" Target="/word/settings.xml" Id="R5d1914917a0a40e5" /><Relationship Type="http://schemas.openxmlformats.org/officeDocument/2006/relationships/image" Target="/word/media/63fa78f5-600c-4278-bed4-ff10543c8dd7.png" Id="R3caeb55b567e4784" /></Relationships>
</file>