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271ee790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6732f01b0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Anantamadugu,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ae766e7e6465f" /><Relationship Type="http://schemas.openxmlformats.org/officeDocument/2006/relationships/numbering" Target="/word/numbering.xml" Id="R0d9c43a572c14b00" /><Relationship Type="http://schemas.openxmlformats.org/officeDocument/2006/relationships/settings" Target="/word/settings.xml" Id="R9598fba629d84e18" /><Relationship Type="http://schemas.openxmlformats.org/officeDocument/2006/relationships/image" Target="/word/media/b2e58f03-22e9-47c5-97bf-2611f435e582.png" Id="R1b06732f01b047a1" /></Relationships>
</file>