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e9109e84c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1de59ea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9466b59f4317" /><Relationship Type="http://schemas.openxmlformats.org/officeDocument/2006/relationships/numbering" Target="/word/numbering.xml" Id="Rccb790debba84aab" /><Relationship Type="http://schemas.openxmlformats.org/officeDocument/2006/relationships/settings" Target="/word/settings.xml" Id="R30b99da2ce4a4e28" /><Relationship Type="http://schemas.openxmlformats.org/officeDocument/2006/relationships/image" Target="/word/media/7c09b4ea-2061-4fa5-b70a-de8c65f3961f.png" Id="R0b281de59ea14ef2" /></Relationships>
</file>