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897eed0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da77f9d37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Gagnikhat,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bb10bff14451" /><Relationship Type="http://schemas.openxmlformats.org/officeDocument/2006/relationships/numbering" Target="/word/numbering.xml" Id="R86f596f84c364f30" /><Relationship Type="http://schemas.openxmlformats.org/officeDocument/2006/relationships/settings" Target="/word/settings.xml" Id="R339477904ce54093" /><Relationship Type="http://schemas.openxmlformats.org/officeDocument/2006/relationships/image" Target="/word/media/0380f65a-f6f5-4096-8d57-18177d9f2c92.png" Id="R7afda77f9d37400d" /></Relationships>
</file>