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51de8531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ae71b3a7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Golpatan,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0bbf89c84348" /><Relationship Type="http://schemas.openxmlformats.org/officeDocument/2006/relationships/numbering" Target="/word/numbering.xml" Id="Rd7bf7d8caf234d2a" /><Relationship Type="http://schemas.openxmlformats.org/officeDocument/2006/relationships/settings" Target="/word/settings.xml" Id="R4d4d6c0a3add4953" /><Relationship Type="http://schemas.openxmlformats.org/officeDocument/2006/relationships/image" Target="/word/media/2fd18974-540f-4dd3-a857-24f38a2024d5.png" Id="R4febae71b3a74115" /></Relationships>
</file>