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4cebd161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58644c2c5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716e654d413c" /><Relationship Type="http://schemas.openxmlformats.org/officeDocument/2006/relationships/numbering" Target="/word/numbering.xml" Id="Rc1519b65e01a4350" /><Relationship Type="http://schemas.openxmlformats.org/officeDocument/2006/relationships/settings" Target="/word/settings.xml" Id="Rf226162e7fae4fef" /><Relationship Type="http://schemas.openxmlformats.org/officeDocument/2006/relationships/image" Target="/word/media/0fa9c90c-b20d-48f4-b74b-cdbc9e06788e.png" Id="R67758644c2c54901" /></Relationships>
</file>