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9eef5bd33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48b0f26a8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baaea21bd41a6" /><Relationship Type="http://schemas.openxmlformats.org/officeDocument/2006/relationships/numbering" Target="/word/numbering.xml" Id="R9cbc3bd22f0e425d" /><Relationship Type="http://schemas.openxmlformats.org/officeDocument/2006/relationships/settings" Target="/word/settings.xml" Id="R1e085bc015b346f5" /><Relationship Type="http://schemas.openxmlformats.org/officeDocument/2006/relationships/image" Target="/word/media/65df14b3-741b-45c5-a16f-93dccd099c87.png" Id="R83848b0f26a8453f" /></Relationships>
</file>