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14aa9d785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7abffd80e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Sarseir,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a3f67ca0d4c50" /><Relationship Type="http://schemas.openxmlformats.org/officeDocument/2006/relationships/numbering" Target="/word/numbering.xml" Id="Rd3a689a4b0b2436d" /><Relationship Type="http://schemas.openxmlformats.org/officeDocument/2006/relationships/settings" Target="/word/settings.xml" Id="R5a35f2a21b674717" /><Relationship Type="http://schemas.openxmlformats.org/officeDocument/2006/relationships/image" Target="/word/media/35d52378-7663-4dc8-bb76-49926f9bf86e.png" Id="R02d7abffd80e48c3" /></Relationships>
</file>