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4d474dc3d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bc3807488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f2e5d80bf49bc" /><Relationship Type="http://schemas.openxmlformats.org/officeDocument/2006/relationships/numbering" Target="/word/numbering.xml" Id="Rdb34301b808743ee" /><Relationship Type="http://schemas.openxmlformats.org/officeDocument/2006/relationships/settings" Target="/word/settings.xml" Id="Rb3f5712e82964435" /><Relationship Type="http://schemas.openxmlformats.org/officeDocument/2006/relationships/image" Target="/word/media/c282482a-654b-412a-a8bd-6f8fd85a6f70.png" Id="Ra2bbc38074884dad" /></Relationships>
</file>