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cf1218299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5247541ce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Gambara,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58b84cc5d4f9f" /><Relationship Type="http://schemas.openxmlformats.org/officeDocument/2006/relationships/numbering" Target="/word/numbering.xml" Id="R2d04b69808564086" /><Relationship Type="http://schemas.openxmlformats.org/officeDocument/2006/relationships/settings" Target="/word/settings.xml" Id="R1e83af3437a54664" /><Relationship Type="http://schemas.openxmlformats.org/officeDocument/2006/relationships/image" Target="/word/media/9a4a50b7-5132-40e9-9d1c-e2a6b27924f3.png" Id="Rbe95247541ce45d5" /></Relationships>
</file>