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13522a730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a335eaa9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cab77c2ca4bdb" /><Relationship Type="http://schemas.openxmlformats.org/officeDocument/2006/relationships/numbering" Target="/word/numbering.xml" Id="R30dd4c1d7d06430e" /><Relationship Type="http://schemas.openxmlformats.org/officeDocument/2006/relationships/settings" Target="/word/settings.xml" Id="R906a09f6820b4464" /><Relationship Type="http://schemas.openxmlformats.org/officeDocument/2006/relationships/image" Target="/word/media/8a279754-a458-4f2d-a4da-c8c27953cc93.png" Id="R08ea335eaa974a81" /></Relationships>
</file>