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d9b917d76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d0472fa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Villaggio Frasso,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9aaef7ed412e" /><Relationship Type="http://schemas.openxmlformats.org/officeDocument/2006/relationships/numbering" Target="/word/numbering.xml" Id="Rd2db974622fb4985" /><Relationship Type="http://schemas.openxmlformats.org/officeDocument/2006/relationships/settings" Target="/word/settings.xml" Id="Rcb542744290c4bb0" /><Relationship Type="http://schemas.openxmlformats.org/officeDocument/2006/relationships/image" Target="/word/media/203562aa-dbb6-41ff-b537-434a8e6dcdfd.png" Id="R0d3cd0472fac440b" /></Relationships>
</file>