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5da135bbc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b406b8707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Katun,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51436325a45ed" /><Relationship Type="http://schemas.openxmlformats.org/officeDocument/2006/relationships/numbering" Target="/word/numbering.xml" Id="Re88f0bb0c4e14b4c" /><Relationship Type="http://schemas.openxmlformats.org/officeDocument/2006/relationships/settings" Target="/word/settings.xml" Id="R0cf778e2a29e4d51" /><Relationship Type="http://schemas.openxmlformats.org/officeDocument/2006/relationships/image" Target="/word/media/e58e2d6b-8221-4bbb-9ac1-55525f2ceee7.png" Id="R199b406b870740b8" /></Relationships>
</file>