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4586596e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40a5fb645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Eizbahova,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a383f3b4d41b9" /><Relationship Type="http://schemas.openxmlformats.org/officeDocument/2006/relationships/numbering" Target="/word/numbering.xml" Id="R23b41511decd4d56" /><Relationship Type="http://schemas.openxmlformats.org/officeDocument/2006/relationships/settings" Target="/word/settings.xml" Id="R9036c6b799ff497d" /><Relationship Type="http://schemas.openxmlformats.org/officeDocument/2006/relationships/image" Target="/word/media/9be02786-8b45-4b6c-9ee5-6853b87de9a9.png" Id="R7c440a5fb6454ef2" /></Relationships>
</file>