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4f32c392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6e71c5e5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d4c0c12845da" /><Relationship Type="http://schemas.openxmlformats.org/officeDocument/2006/relationships/numbering" Target="/word/numbering.xml" Id="Rddb96c21d7744a25" /><Relationship Type="http://schemas.openxmlformats.org/officeDocument/2006/relationships/settings" Target="/word/settings.xml" Id="R38d13d566fdd46b9" /><Relationship Type="http://schemas.openxmlformats.org/officeDocument/2006/relationships/image" Target="/word/media/452c0ca1-ec3b-4d84-8bb9-35733608b0bf.png" Id="R8396e71c5e584dd6" /></Relationships>
</file>