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a2019369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fef266b9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Vecgailumi,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a980f69e64218" /><Relationship Type="http://schemas.openxmlformats.org/officeDocument/2006/relationships/numbering" Target="/word/numbering.xml" Id="R57416996fa134738" /><Relationship Type="http://schemas.openxmlformats.org/officeDocument/2006/relationships/settings" Target="/word/settings.xml" Id="R7218f3cbaf724995" /><Relationship Type="http://schemas.openxmlformats.org/officeDocument/2006/relationships/image" Target="/word/media/ed331738-eba7-4200-9353-4a3b70af9e07.png" Id="R6ac2fef266b94bc8" /></Relationships>
</file>