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d353d1075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3a61ee280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Kijal,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11d1ad7d44b8b" /><Relationship Type="http://schemas.openxmlformats.org/officeDocument/2006/relationships/numbering" Target="/word/numbering.xml" Id="R007a50284d874176" /><Relationship Type="http://schemas.openxmlformats.org/officeDocument/2006/relationships/settings" Target="/word/settings.xml" Id="Ra278c0ffc0b94401" /><Relationship Type="http://schemas.openxmlformats.org/officeDocument/2006/relationships/image" Target="/word/media/10f9d3a1-b469-4d64-8777-7f81399e579a.png" Id="Rc623a61ee2804697" /></Relationships>
</file>