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7858180aa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e2158c71c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Eckelrade,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a47de2fbf466a" /><Relationship Type="http://schemas.openxmlformats.org/officeDocument/2006/relationships/numbering" Target="/word/numbering.xml" Id="R404a52b89a4f4853" /><Relationship Type="http://schemas.openxmlformats.org/officeDocument/2006/relationships/settings" Target="/word/settings.xml" Id="Rd61c2869cad545d9" /><Relationship Type="http://schemas.openxmlformats.org/officeDocument/2006/relationships/image" Target="/word/media/8e7da17d-99da-4b3b-a054-a29600b68bde.png" Id="Rff0e2158c71c4a5b" /></Relationships>
</file>