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e563afd8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6cbe884f8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Bhirkiwala,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dbade1874a6c" /><Relationship Type="http://schemas.openxmlformats.org/officeDocument/2006/relationships/numbering" Target="/word/numbering.xml" Id="R984c5a0dcd0f4807" /><Relationship Type="http://schemas.openxmlformats.org/officeDocument/2006/relationships/settings" Target="/word/settings.xml" Id="R46a58a8fc66046b5" /><Relationship Type="http://schemas.openxmlformats.org/officeDocument/2006/relationships/image" Target="/word/media/85120ba9-01c8-4ee7-8883-1e5970dffe2c.png" Id="Rae96cbe884f843bf" /></Relationships>
</file>