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939f54be9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bf72f3fb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10dae0374455" /><Relationship Type="http://schemas.openxmlformats.org/officeDocument/2006/relationships/numbering" Target="/word/numbering.xml" Id="Rc5c8691b24d94807" /><Relationship Type="http://schemas.openxmlformats.org/officeDocument/2006/relationships/settings" Target="/word/settings.xml" Id="R65b30fca14774e1a" /><Relationship Type="http://schemas.openxmlformats.org/officeDocument/2006/relationships/image" Target="/word/media/a2f3c37f-28d0-4275-a728-549534507190.png" Id="R2336bf72f3fb496b" /></Relationships>
</file>