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d1488cb8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0d2ae1bf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Dwe Darre Khulla,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c7999274c4240" /><Relationship Type="http://schemas.openxmlformats.org/officeDocument/2006/relationships/numbering" Target="/word/numbering.xml" Id="R6065fb25f35e423a" /><Relationship Type="http://schemas.openxmlformats.org/officeDocument/2006/relationships/settings" Target="/word/settings.xml" Id="Racdd700c0c6a460d" /><Relationship Type="http://schemas.openxmlformats.org/officeDocument/2006/relationships/image" Target="/word/media/473eb44d-ac04-47a2-acf4-2237090966f2.png" Id="R29290d2ae1bf4065" /></Relationships>
</file>