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df9b6e792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28db4d5db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Piara Mastoi,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074009dad499c" /><Relationship Type="http://schemas.openxmlformats.org/officeDocument/2006/relationships/numbering" Target="/word/numbering.xml" Id="R08d0ffbf8cca4435" /><Relationship Type="http://schemas.openxmlformats.org/officeDocument/2006/relationships/settings" Target="/word/settings.xml" Id="R4abab2937b544912" /><Relationship Type="http://schemas.openxmlformats.org/officeDocument/2006/relationships/image" Target="/word/media/5c52dc2d-23d1-4468-ba57-8efc302fe33a.png" Id="Rfec28db4d5db4812" /></Relationships>
</file>