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b639bda9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30ce056d5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c5f0bdaf4bb4" /><Relationship Type="http://schemas.openxmlformats.org/officeDocument/2006/relationships/numbering" Target="/word/numbering.xml" Id="R6405ffaca8d24789" /><Relationship Type="http://schemas.openxmlformats.org/officeDocument/2006/relationships/settings" Target="/word/settings.xml" Id="R3369b4bc3e854850" /><Relationship Type="http://schemas.openxmlformats.org/officeDocument/2006/relationships/image" Target="/word/media/31414c22-ed40-4cef-b1e9-17224bc56ed0.png" Id="Rc2b30ce056d54993" /></Relationships>
</file>