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814cab8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71ba57d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Hothuwala,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209c47ed45fa" /><Relationship Type="http://schemas.openxmlformats.org/officeDocument/2006/relationships/numbering" Target="/word/numbering.xml" Id="R9b93c1fccd4e4fa9" /><Relationship Type="http://schemas.openxmlformats.org/officeDocument/2006/relationships/settings" Target="/word/settings.xml" Id="R3dca101f2b2e4152" /><Relationship Type="http://schemas.openxmlformats.org/officeDocument/2006/relationships/image" Target="/word/media/bb154103-a81a-4c9a-afec-f717e1dd2848.png" Id="R84fb71ba57d0471f" /></Relationships>
</file>