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fab10361e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64d47eebc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de6f90d254c06" /><Relationship Type="http://schemas.openxmlformats.org/officeDocument/2006/relationships/numbering" Target="/word/numbering.xml" Id="Rc83b432f74624d2c" /><Relationship Type="http://schemas.openxmlformats.org/officeDocument/2006/relationships/settings" Target="/word/settings.xml" Id="R54206f83610e4dc9" /><Relationship Type="http://schemas.openxmlformats.org/officeDocument/2006/relationships/image" Target="/word/media/d567d66c-5a14-42b8-bb43-f0e6c2df8801.png" Id="Rcb064d47eebc4daa" /></Relationships>
</file>