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3efa44563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525b27757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86b8bc1254d79" /><Relationship Type="http://schemas.openxmlformats.org/officeDocument/2006/relationships/numbering" Target="/word/numbering.xml" Id="R70eff36719d54f9d" /><Relationship Type="http://schemas.openxmlformats.org/officeDocument/2006/relationships/settings" Target="/word/settings.xml" Id="R1bfd6747b55e46f0" /><Relationship Type="http://schemas.openxmlformats.org/officeDocument/2006/relationships/image" Target="/word/media/923a4fb4-1186-4c26-9f0c-5c8ade4bc327.png" Id="Rd06525b277574633" /></Relationships>
</file>