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ad1fa43ad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e9d1ecd1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 Saghar Asian,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87b42f57a49d1" /><Relationship Type="http://schemas.openxmlformats.org/officeDocument/2006/relationships/numbering" Target="/word/numbering.xml" Id="R174b0c5ebb1f4260" /><Relationship Type="http://schemas.openxmlformats.org/officeDocument/2006/relationships/settings" Target="/word/settings.xml" Id="Rbf659239ca9f45d1" /><Relationship Type="http://schemas.openxmlformats.org/officeDocument/2006/relationships/image" Target="/word/media/e9c1b90e-2d44-49de-bc57-ba2a9e95e3d9.png" Id="Rd7e1e9d1ecd14fc4" /></Relationships>
</file>