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e5165de17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69964864b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Mines Labour Welfare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7f8bdfe7647b2" /><Relationship Type="http://schemas.openxmlformats.org/officeDocument/2006/relationships/numbering" Target="/word/numbering.xml" Id="Rb5336c213ddf4b5d" /><Relationship Type="http://schemas.openxmlformats.org/officeDocument/2006/relationships/settings" Target="/word/settings.xml" Id="Re2a890b7997e4ad7" /><Relationship Type="http://schemas.openxmlformats.org/officeDocument/2006/relationships/image" Target="/word/media/2b5eb8af-f768-44a1-ba81-de6421689ff9.png" Id="R69569964864b49e3" /></Relationships>
</file>