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b6fdc0232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d54da7b55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 Bakhsh Golo,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e7f8de3da4b64" /><Relationship Type="http://schemas.openxmlformats.org/officeDocument/2006/relationships/numbering" Target="/word/numbering.xml" Id="R29e75d6daf284928" /><Relationship Type="http://schemas.openxmlformats.org/officeDocument/2006/relationships/settings" Target="/word/settings.xml" Id="R325c65fba055430a" /><Relationship Type="http://schemas.openxmlformats.org/officeDocument/2006/relationships/image" Target="/word/media/672e760e-b77d-4954-8d64-30f189571f18.png" Id="R91dd54da7b55415a" /></Relationships>
</file>