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69eb19e31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f4252dec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Chak Thirty-seven-Two Hundred 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241c8c8fb439c" /><Relationship Type="http://schemas.openxmlformats.org/officeDocument/2006/relationships/numbering" Target="/word/numbering.xml" Id="R64d7fc9bc36d40ea" /><Relationship Type="http://schemas.openxmlformats.org/officeDocument/2006/relationships/settings" Target="/word/settings.xml" Id="Re1d92a026eff4fa7" /><Relationship Type="http://schemas.openxmlformats.org/officeDocument/2006/relationships/image" Target="/word/media/08dda9ba-da45-44bf-9af8-089724de5f08.png" Id="R1dcf4252dec24679" /></Relationships>
</file>