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e8d952dc4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e899f4527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Khurse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2d4559490461b" /><Relationship Type="http://schemas.openxmlformats.org/officeDocument/2006/relationships/numbering" Target="/word/numbering.xml" Id="R027c69b6d73b493a" /><Relationship Type="http://schemas.openxmlformats.org/officeDocument/2006/relationships/settings" Target="/word/settings.xml" Id="Rdf7722163ad04058" /><Relationship Type="http://schemas.openxmlformats.org/officeDocument/2006/relationships/image" Target="/word/media/e134e03f-f3c3-40ee-9100-16ec12a0bae9.png" Id="R2e3e899f452743e4" /></Relationships>
</file>