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e7e6c9e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fa884d9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Dandhok,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0eb7f69f44ba7" /><Relationship Type="http://schemas.openxmlformats.org/officeDocument/2006/relationships/numbering" Target="/word/numbering.xml" Id="R7c33a6b5861a40ea" /><Relationship Type="http://schemas.openxmlformats.org/officeDocument/2006/relationships/settings" Target="/word/settings.xml" Id="R28d233030cdf412e" /><Relationship Type="http://schemas.openxmlformats.org/officeDocument/2006/relationships/image" Target="/word/media/d4798133-92d7-4187-a73b-94c99e10e425.png" Id="Rfc14fa884d964b15" /></Relationships>
</file>