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a3f23da64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c8961662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Smatsokas,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617c53f44808" /><Relationship Type="http://schemas.openxmlformats.org/officeDocument/2006/relationships/numbering" Target="/word/numbering.xml" Id="R022a69b6f367491b" /><Relationship Type="http://schemas.openxmlformats.org/officeDocument/2006/relationships/settings" Target="/word/settings.xml" Id="Rd0c3f4252e114a30" /><Relationship Type="http://schemas.openxmlformats.org/officeDocument/2006/relationships/image" Target="/word/media/59d13890-a3ea-46ac-adbb-e3af4b8dcc25.png" Id="R68d0c8961662410d" /></Relationships>
</file>