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48b826925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646525535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2f7a5aaf64d3e" /><Relationship Type="http://schemas.openxmlformats.org/officeDocument/2006/relationships/numbering" Target="/word/numbering.xml" Id="R06fb1c1be2fc450c" /><Relationship Type="http://schemas.openxmlformats.org/officeDocument/2006/relationships/settings" Target="/word/settings.xml" Id="Re040f071bc614a90" /><Relationship Type="http://schemas.openxmlformats.org/officeDocument/2006/relationships/image" Target="/word/media/299e0090-1cc7-4c4d-a27f-8cd3049f6693.png" Id="Rde364652553544d8" /></Relationships>
</file>