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e587894a2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2e760fdab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Czaplowizna Glinki,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c787527f44e51" /><Relationship Type="http://schemas.openxmlformats.org/officeDocument/2006/relationships/numbering" Target="/word/numbering.xml" Id="R7fa506e309af432f" /><Relationship Type="http://schemas.openxmlformats.org/officeDocument/2006/relationships/settings" Target="/word/settings.xml" Id="Rb5a10751bfff4746" /><Relationship Type="http://schemas.openxmlformats.org/officeDocument/2006/relationships/image" Target="/word/media/31b2b998-b08d-46c9-bcdf-97ef95191dd9.png" Id="R58d2e760fdab4489" /></Relationships>
</file>