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db17217e2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0e2315f6c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Droblin,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b39b21c3a43d9" /><Relationship Type="http://schemas.openxmlformats.org/officeDocument/2006/relationships/numbering" Target="/word/numbering.xml" Id="R9737a3953ad74760" /><Relationship Type="http://schemas.openxmlformats.org/officeDocument/2006/relationships/settings" Target="/word/settings.xml" Id="Rbe2fcca2c57e4467" /><Relationship Type="http://schemas.openxmlformats.org/officeDocument/2006/relationships/image" Target="/word/media/b13dce54-b5b1-42e1-b039-4d02eade9ca7.png" Id="R6ac0e2315f6c4c78" /></Relationships>
</file>