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7eae480d0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d6c2c99cc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0e9433cb54d0d" /><Relationship Type="http://schemas.openxmlformats.org/officeDocument/2006/relationships/numbering" Target="/word/numbering.xml" Id="R77994e807cc34d57" /><Relationship Type="http://schemas.openxmlformats.org/officeDocument/2006/relationships/settings" Target="/word/settings.xml" Id="Raae83e5151224e5c" /><Relationship Type="http://schemas.openxmlformats.org/officeDocument/2006/relationships/image" Target="/word/media/27ead868-2d92-4195-854c-341b9c6e52dc.png" Id="R0b6d6c2c99cc4ef9" /></Relationships>
</file>