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20a37b4e7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41ac57aa0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Jablonowo,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6952dab61499d" /><Relationship Type="http://schemas.openxmlformats.org/officeDocument/2006/relationships/numbering" Target="/word/numbering.xml" Id="R648f1f0d0ef84c73" /><Relationship Type="http://schemas.openxmlformats.org/officeDocument/2006/relationships/settings" Target="/word/settings.xml" Id="Rebbd2cdb98474be0" /><Relationship Type="http://schemas.openxmlformats.org/officeDocument/2006/relationships/image" Target="/word/media/ef9f7193-277d-45df-a76f-ab2a33b4593a.png" Id="R34441ac57aa04f22" /></Relationships>
</file>