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dcc1853e2140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f70b03e7694c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Nietulisko Fabryczne,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eba74afd494860" /><Relationship Type="http://schemas.openxmlformats.org/officeDocument/2006/relationships/numbering" Target="/word/numbering.xml" Id="Rf1c0d85733e94df7" /><Relationship Type="http://schemas.openxmlformats.org/officeDocument/2006/relationships/settings" Target="/word/settings.xml" Id="R05284047f4694902" /><Relationship Type="http://schemas.openxmlformats.org/officeDocument/2006/relationships/image" Target="/word/media/25cc7cbc-1b02-4dd0-a4dd-807d9eb06bb6.png" Id="R71f70b03e7694c0b" /></Relationships>
</file>