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1b0afbffd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ea7cae4d9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Ryszewek,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9f9a6be724caa" /><Relationship Type="http://schemas.openxmlformats.org/officeDocument/2006/relationships/numbering" Target="/word/numbering.xml" Id="R4ed52d2663f84f53" /><Relationship Type="http://schemas.openxmlformats.org/officeDocument/2006/relationships/settings" Target="/word/settings.xml" Id="R4f2ca9c08cb046eb" /><Relationship Type="http://schemas.openxmlformats.org/officeDocument/2006/relationships/image" Target="/word/media/2236d65b-c879-4688-a2a8-bfe054519775.png" Id="Re6aea7cae4d94651" /></Relationships>
</file>