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405c16dd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7f073e04e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Szarlatka,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704fa1b6b42df" /><Relationship Type="http://schemas.openxmlformats.org/officeDocument/2006/relationships/numbering" Target="/word/numbering.xml" Id="R20a4376bd9ca4aba" /><Relationship Type="http://schemas.openxmlformats.org/officeDocument/2006/relationships/settings" Target="/word/settings.xml" Id="Re381e6e5f65b43c4" /><Relationship Type="http://schemas.openxmlformats.org/officeDocument/2006/relationships/image" Target="/word/media/8c5faf00-3dad-4d6a-ba0d-4330fb9a1193.png" Id="Rc1b7f073e04e41a2" /></Relationships>
</file>