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328bf117f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53bb443d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83c5626894eaa" /><Relationship Type="http://schemas.openxmlformats.org/officeDocument/2006/relationships/numbering" Target="/word/numbering.xml" Id="Ra823bd0c4c5a4fbf" /><Relationship Type="http://schemas.openxmlformats.org/officeDocument/2006/relationships/settings" Target="/word/settings.xml" Id="R5d1f1b2fff864c3a" /><Relationship Type="http://schemas.openxmlformats.org/officeDocument/2006/relationships/image" Target="/word/media/4c639e02-e0a0-443d-85c3-33200c8ac5c5.png" Id="R78153bb443dc4191" /></Relationships>
</file>