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d02ac645b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6d2eb71fe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d49060d7048bf" /><Relationship Type="http://schemas.openxmlformats.org/officeDocument/2006/relationships/numbering" Target="/word/numbering.xml" Id="Rbc65cd02ab08454b" /><Relationship Type="http://schemas.openxmlformats.org/officeDocument/2006/relationships/settings" Target="/word/settings.xml" Id="R1366d07f47b044c5" /><Relationship Type="http://schemas.openxmlformats.org/officeDocument/2006/relationships/image" Target="/word/media/5f50de54-6f85-415b-bb4e-b21ae2b9d15c.png" Id="R9646d2eb71fe4e4d" /></Relationships>
</file>