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9e650e8d9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04a9c62ce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7f286e7f64a62" /><Relationship Type="http://schemas.openxmlformats.org/officeDocument/2006/relationships/numbering" Target="/word/numbering.xml" Id="Rb1df385f66d048fd" /><Relationship Type="http://schemas.openxmlformats.org/officeDocument/2006/relationships/settings" Target="/word/settings.xml" Id="Re147ca23f76d4796" /><Relationship Type="http://schemas.openxmlformats.org/officeDocument/2006/relationships/image" Target="/word/media/1b2626e6-91f2-4a5f-9911-1d4f5ff94e5c.png" Id="Rb7e04a9c62ce4f46" /></Relationships>
</file>