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9498c5b7c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dc286176d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Cimeiro,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c10f2222d4b7f" /><Relationship Type="http://schemas.openxmlformats.org/officeDocument/2006/relationships/numbering" Target="/word/numbering.xml" Id="R4dd5bc011fef410e" /><Relationship Type="http://schemas.openxmlformats.org/officeDocument/2006/relationships/settings" Target="/word/settings.xml" Id="Rda0f3368e8104443" /><Relationship Type="http://schemas.openxmlformats.org/officeDocument/2006/relationships/image" Target="/word/media/1bb29f03-ed3f-4aa5-a510-f3dfd25d6a4e.png" Id="R826dc286176d46e0" /></Relationships>
</file>