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46ec8cd9a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feba793ca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Bascov,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55f8781254cc6" /><Relationship Type="http://schemas.openxmlformats.org/officeDocument/2006/relationships/numbering" Target="/word/numbering.xml" Id="R653a309e70594362" /><Relationship Type="http://schemas.openxmlformats.org/officeDocument/2006/relationships/settings" Target="/word/settings.xml" Id="R4b59117fbf0c4c29" /><Relationship Type="http://schemas.openxmlformats.org/officeDocument/2006/relationships/image" Target="/word/media/fe9aae3c-4f88-4e36-82cc-0a9df0699a62.png" Id="R0abfeba793ca40ed" /></Relationships>
</file>