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4a019ecc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22b19679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555507d364e2b" /><Relationship Type="http://schemas.openxmlformats.org/officeDocument/2006/relationships/numbering" Target="/word/numbering.xml" Id="Rf5281baa2c7b4dbd" /><Relationship Type="http://schemas.openxmlformats.org/officeDocument/2006/relationships/settings" Target="/word/settings.xml" Id="Rd661ddf1e7dc4e47" /><Relationship Type="http://schemas.openxmlformats.org/officeDocument/2006/relationships/image" Target="/word/media/ee89ffae-8828-4db1-bd50-a057b5532e4c.png" Id="Rba322b19679549eb" /></Relationships>
</file>