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e94c6e5aa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cee49b559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Hepa,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ada190a544630" /><Relationship Type="http://schemas.openxmlformats.org/officeDocument/2006/relationships/numbering" Target="/word/numbering.xml" Id="R946e6d2012a143e6" /><Relationship Type="http://schemas.openxmlformats.org/officeDocument/2006/relationships/settings" Target="/word/settings.xml" Id="R67f0a8e7f0f846ab" /><Relationship Type="http://schemas.openxmlformats.org/officeDocument/2006/relationships/image" Target="/word/media/7ad80645-c1ed-4892-b961-c6268ae50bfd.png" Id="R24ecee49b55942e9" /></Relationships>
</file>